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AJW PTA General Membership Meeting</w:t>
      </w:r>
    </w:p>
    <w:p w:rsidR="00000000" w:rsidDel="00000000" w:rsidP="00000000" w:rsidRDefault="00000000" w:rsidRPr="00000000" w14:paraId="00000002">
      <w:pPr>
        <w:jc w:val="center"/>
        <w:rPr>
          <w:b w:val="1"/>
        </w:rPr>
      </w:pPr>
      <w:r w:rsidDel="00000000" w:rsidR="00000000" w:rsidRPr="00000000">
        <w:rPr>
          <w:b w:val="1"/>
          <w:rtl w:val="0"/>
        </w:rPr>
        <w:t xml:space="preserve">August 15, 2024</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Board Members Present</w:t>
      </w:r>
      <w:r w:rsidDel="00000000" w:rsidR="00000000" w:rsidRPr="00000000">
        <w:rPr>
          <w:rtl w:val="0"/>
        </w:rPr>
        <w:t xml:space="preserve">: Bonnie Barr, Jonathan Siau, Principal Brice, Dawn Wilson, Shannon Ellis, Jeannine Cox, Jessica Blake, Kathryn Knott, Mike Haffen, Kat Bougie, Mills Stover, Allie Kramer, Sarah Dowsley, Drew Hincapie, Paige Westbrook, Erin McArthur</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Members Present </w:t>
      </w:r>
      <w:r w:rsidDel="00000000" w:rsidR="00000000" w:rsidRPr="00000000">
        <w:rPr>
          <w:rtl w:val="0"/>
        </w:rPr>
        <w:t xml:space="preserve">(non-board members):  22 people</w:t>
      </w:r>
    </w:p>
    <w:p w:rsidR="00000000" w:rsidDel="00000000" w:rsidP="00000000" w:rsidRDefault="00000000" w:rsidRPr="00000000" w14:paraId="00000007">
      <w:pPr>
        <w:rPr/>
      </w:pPr>
      <w:r w:rsidDel="00000000" w:rsidR="00000000" w:rsidRPr="00000000">
        <w:rPr>
          <w:b w:val="1"/>
          <w:rtl w:val="0"/>
        </w:rPr>
        <w:t xml:space="preserve">Non-Members Present:  </w:t>
      </w:r>
      <w:r w:rsidDel="00000000" w:rsidR="00000000" w:rsidRPr="00000000">
        <w:rPr>
          <w:rtl w:val="0"/>
        </w:rPr>
        <w:t xml:space="preserve">7 people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Quorum Requirement: </w:t>
      </w:r>
      <w:r w:rsidDel="00000000" w:rsidR="00000000" w:rsidRPr="00000000">
        <w:rPr>
          <w:rtl w:val="0"/>
        </w:rPr>
        <w:t xml:space="preserve">22 people</w:t>
      </w:r>
    </w:p>
    <w:p w:rsidR="00000000" w:rsidDel="00000000" w:rsidP="00000000" w:rsidRDefault="00000000" w:rsidRPr="00000000" w14:paraId="0000000A">
      <w:pPr>
        <w:rPr>
          <w:b w:val="1"/>
        </w:rPr>
      </w:pPr>
      <w:r w:rsidDel="00000000" w:rsidR="00000000" w:rsidRPr="00000000">
        <w:rPr>
          <w:b w:val="1"/>
          <w:rtl w:val="0"/>
        </w:rPr>
        <w:t xml:space="preserve">Quorum met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u w:val="none"/>
        </w:rPr>
      </w:pPr>
      <w:r w:rsidDel="00000000" w:rsidR="00000000" w:rsidRPr="00000000">
        <w:rPr>
          <w:rtl w:val="0"/>
        </w:rPr>
        <w:t xml:space="preserve">Called to order at 5:45 PM</w:t>
      </w: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r>
    </w:p>
    <w:p w:rsidR="00000000" w:rsidDel="00000000" w:rsidP="00000000" w:rsidRDefault="00000000" w:rsidRPr="00000000" w14:paraId="0000000E">
      <w:pPr>
        <w:rPr>
          <w:i w:val="1"/>
        </w:rPr>
      </w:pPr>
      <w:r w:rsidDel="00000000" w:rsidR="00000000" w:rsidRPr="00000000">
        <w:rPr>
          <w:b w:val="1"/>
          <w:rtl w:val="0"/>
        </w:rPr>
        <w:t xml:space="preserve">President’s Report:  Bonnie Barr </w:t>
      </w:r>
      <w:r w:rsidDel="00000000" w:rsidR="00000000" w:rsidRPr="00000000">
        <w:rPr>
          <w:rtl w:val="0"/>
        </w:rPr>
      </w:r>
    </w:p>
    <w:p w:rsidR="00000000" w:rsidDel="00000000" w:rsidP="00000000" w:rsidRDefault="00000000" w:rsidRPr="00000000" w14:paraId="0000000F">
      <w:pPr>
        <w:numPr>
          <w:ilvl w:val="0"/>
          <w:numId w:val="8"/>
        </w:numPr>
        <w:ind w:left="720" w:hanging="360"/>
        <w:rPr>
          <w:u w:val="none"/>
        </w:rPr>
      </w:pPr>
      <w:r w:rsidDel="00000000" w:rsidR="00000000" w:rsidRPr="00000000">
        <w:rPr>
          <w:rtl w:val="0"/>
        </w:rPr>
        <w:t xml:space="preserve">Bonnie introduced herself as the AJW PTA President for this school year, welcomed families to Popsicle Night and thanked the event sponsor (TSL Pro). </w:t>
      </w:r>
    </w:p>
    <w:p w:rsidR="00000000" w:rsidDel="00000000" w:rsidP="00000000" w:rsidRDefault="00000000" w:rsidRPr="00000000" w14:paraId="00000010">
      <w:pPr>
        <w:numPr>
          <w:ilvl w:val="0"/>
          <w:numId w:val="8"/>
        </w:numPr>
        <w:ind w:left="720" w:hanging="360"/>
        <w:rPr>
          <w:u w:val="none"/>
        </w:rPr>
      </w:pPr>
      <w:r w:rsidDel="00000000" w:rsidR="00000000" w:rsidRPr="00000000">
        <w:rPr>
          <w:rtl w:val="0"/>
        </w:rPr>
        <w:t xml:space="preserve">Reviewed the PTA’s plans for the year at a high level - Teacher Grants, volunteers for numerous school events, lunch coverage for teachers, support some after school programs, host outdoor movie night, bingo night and Robot Ruckus.</w:t>
      </w:r>
    </w:p>
    <w:p w:rsidR="00000000" w:rsidDel="00000000" w:rsidP="00000000" w:rsidRDefault="00000000" w:rsidRPr="00000000" w14:paraId="00000011">
      <w:pPr>
        <w:numPr>
          <w:ilvl w:val="0"/>
          <w:numId w:val="8"/>
        </w:numPr>
        <w:ind w:left="720" w:hanging="360"/>
        <w:rPr>
          <w:u w:val="none"/>
        </w:rPr>
      </w:pPr>
      <w:r w:rsidDel="00000000" w:rsidR="00000000" w:rsidRPr="00000000">
        <w:rPr>
          <w:rtl w:val="0"/>
        </w:rPr>
        <w:t xml:space="preserve">Bonnie welcomed the Board Members present to introduce themselves and share information. </w:t>
      </w:r>
      <w:r w:rsidDel="00000000" w:rsidR="00000000" w:rsidRPr="00000000">
        <w:rPr>
          <w:rtl w:val="0"/>
        </w:rPr>
      </w:r>
    </w:p>
    <w:p w:rsidR="00000000" w:rsidDel="00000000" w:rsidP="00000000" w:rsidRDefault="00000000" w:rsidRPr="00000000" w14:paraId="00000012">
      <w:pPr>
        <w:ind w:left="720" w:firstLine="0"/>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Treasurer Report: Shannon Ellis </w:t>
      </w:r>
    </w:p>
    <w:p w:rsidR="00000000" w:rsidDel="00000000" w:rsidP="00000000" w:rsidRDefault="00000000" w:rsidRPr="00000000" w14:paraId="00000014">
      <w:pPr>
        <w:numPr>
          <w:ilvl w:val="0"/>
          <w:numId w:val="9"/>
        </w:numPr>
        <w:ind w:left="720" w:hanging="360"/>
        <w:rPr/>
      </w:pPr>
      <w:r w:rsidDel="00000000" w:rsidR="00000000" w:rsidRPr="00000000">
        <w:rPr>
          <w:rtl w:val="0"/>
        </w:rPr>
        <w:t xml:space="preserve">Shannon introduced herself. The budget was printed and provided for people to review. She welcomed questions any time.</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i w:val="1"/>
        </w:rPr>
      </w:pPr>
      <w:r w:rsidDel="00000000" w:rsidR="00000000" w:rsidRPr="00000000">
        <w:rPr>
          <w:b w:val="1"/>
          <w:rtl w:val="0"/>
        </w:rPr>
        <w:t xml:space="preserve">Fundraising Report:  Jessica Blake</w:t>
      </w:r>
      <w:r w:rsidDel="00000000" w:rsidR="00000000" w:rsidRPr="00000000">
        <w:rPr>
          <w:rtl w:val="0"/>
        </w:rPr>
      </w:r>
    </w:p>
    <w:p w:rsidR="00000000" w:rsidDel="00000000" w:rsidP="00000000" w:rsidRDefault="00000000" w:rsidRPr="00000000" w14:paraId="00000017">
      <w:pPr>
        <w:ind w:left="720" w:firstLine="0"/>
        <w:rPr/>
      </w:pPr>
      <w:r w:rsidDel="00000000" w:rsidR="00000000" w:rsidRPr="00000000">
        <w:rPr>
          <w:rtl w:val="0"/>
        </w:rPr>
        <w:t xml:space="preserve">- Jessica introduced herself and reviewed upcoming fundraisers and sponsorship opportunities. </w:t>
      </w:r>
    </w:p>
    <w:p w:rsidR="00000000" w:rsidDel="00000000" w:rsidP="00000000" w:rsidRDefault="00000000" w:rsidRPr="00000000" w14:paraId="00000018">
      <w:pPr>
        <w:ind w:left="720" w:firstLine="0"/>
        <w:rPr/>
      </w:pPr>
      <w:r w:rsidDel="00000000" w:rsidR="00000000" w:rsidRPr="00000000">
        <w:rPr>
          <w:rtl w:val="0"/>
        </w:rPr>
        <w:t xml:space="preserve">- She highlighted that the Attractions Coupon Books fundraiser is kicking off and shared that a sample book was at the table.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Swap Shop: Sarah Dowsley</w:t>
      </w:r>
    </w:p>
    <w:p w:rsidR="00000000" w:rsidDel="00000000" w:rsidP="00000000" w:rsidRDefault="00000000" w:rsidRPr="00000000" w14:paraId="0000001B">
      <w:pPr>
        <w:numPr>
          <w:ilvl w:val="0"/>
          <w:numId w:val="10"/>
        </w:numPr>
        <w:ind w:left="720" w:hanging="360"/>
        <w:rPr>
          <w:u w:val="none"/>
        </w:rPr>
      </w:pPr>
      <w:r w:rsidDel="00000000" w:rsidR="00000000" w:rsidRPr="00000000">
        <w:rPr>
          <w:rtl w:val="0"/>
        </w:rPr>
        <w:t xml:space="preserve">Sarah introduced herself and introduced the re-naming of the Clothes Closet. It is now the Swap Shop.  </w:t>
      </w:r>
    </w:p>
    <w:p w:rsidR="00000000" w:rsidDel="00000000" w:rsidP="00000000" w:rsidRDefault="00000000" w:rsidRPr="00000000" w14:paraId="0000001C">
      <w:pPr>
        <w:numPr>
          <w:ilvl w:val="0"/>
          <w:numId w:val="10"/>
        </w:numPr>
        <w:ind w:left="720" w:hanging="360"/>
        <w:rPr>
          <w:u w:val="none"/>
        </w:rPr>
      </w:pPr>
      <w:r w:rsidDel="00000000" w:rsidR="00000000" w:rsidRPr="00000000">
        <w:rPr>
          <w:rtl w:val="0"/>
        </w:rPr>
        <w:t xml:space="preserve">The Swap Shop will be open this Friday, August 17.</w:t>
      </w:r>
    </w:p>
    <w:p w:rsidR="00000000" w:rsidDel="00000000" w:rsidP="00000000" w:rsidRDefault="00000000" w:rsidRPr="00000000" w14:paraId="0000001D">
      <w:pPr>
        <w:numPr>
          <w:ilvl w:val="0"/>
          <w:numId w:val="10"/>
        </w:numPr>
        <w:ind w:left="720" w:hanging="360"/>
        <w:rPr>
          <w:u w:val="none"/>
        </w:rPr>
      </w:pPr>
      <w:r w:rsidDel="00000000" w:rsidR="00000000" w:rsidRPr="00000000">
        <w:rPr>
          <w:rtl w:val="0"/>
        </w:rPr>
        <w:t xml:space="preserve">The Swap Shop will be open one Friday per month. Look for dates on the AJW PTA website and social media sites. </w:t>
      </w:r>
    </w:p>
    <w:p w:rsidR="00000000" w:rsidDel="00000000" w:rsidP="00000000" w:rsidRDefault="00000000" w:rsidRPr="00000000" w14:paraId="0000001E">
      <w:pPr>
        <w:numPr>
          <w:ilvl w:val="0"/>
          <w:numId w:val="10"/>
        </w:numPr>
        <w:ind w:left="720" w:hanging="360"/>
        <w:rPr>
          <w:u w:val="none"/>
        </w:rPr>
      </w:pPr>
      <w:r w:rsidDel="00000000" w:rsidR="00000000" w:rsidRPr="00000000">
        <w:rPr>
          <w:rtl w:val="0"/>
        </w:rPr>
        <w:t xml:space="preserve">Lost &amp; Found has been moved closer to the cafeteria. </w:t>
      </w:r>
    </w:p>
    <w:p w:rsidR="00000000" w:rsidDel="00000000" w:rsidP="00000000" w:rsidRDefault="00000000" w:rsidRPr="00000000" w14:paraId="0000001F">
      <w:pPr>
        <w:ind w:firstLine="720"/>
        <w:rPr/>
      </w:pPr>
      <w:r w:rsidDel="00000000" w:rsidR="00000000" w:rsidRPr="00000000">
        <w:rPr>
          <w:rtl w:val="0"/>
        </w:rPr>
      </w:r>
    </w:p>
    <w:p w:rsidR="00000000" w:rsidDel="00000000" w:rsidP="00000000" w:rsidRDefault="00000000" w:rsidRPr="00000000" w14:paraId="00000020">
      <w:pPr>
        <w:rPr>
          <w:i w:val="1"/>
        </w:rPr>
      </w:pPr>
      <w:r w:rsidDel="00000000" w:rsidR="00000000" w:rsidRPr="00000000">
        <w:rPr>
          <w:b w:val="1"/>
          <w:rtl w:val="0"/>
        </w:rPr>
        <w:t xml:space="preserve">Communications Report:  Kathryn Knott </w:t>
      </w:r>
      <w:r w:rsidDel="00000000" w:rsidR="00000000" w:rsidRPr="00000000">
        <w:rPr>
          <w:rtl w:val="0"/>
        </w:rPr>
      </w:r>
    </w:p>
    <w:p w:rsidR="00000000" w:rsidDel="00000000" w:rsidP="00000000" w:rsidRDefault="00000000" w:rsidRPr="00000000" w14:paraId="00000021">
      <w:pPr>
        <w:numPr>
          <w:ilvl w:val="0"/>
          <w:numId w:val="1"/>
        </w:numPr>
        <w:ind w:left="720" w:hanging="360"/>
        <w:rPr>
          <w:u w:val="none"/>
        </w:rPr>
      </w:pPr>
      <w:r w:rsidDel="00000000" w:rsidR="00000000" w:rsidRPr="00000000">
        <w:rPr>
          <w:rtl w:val="0"/>
        </w:rPr>
        <w:t xml:space="preserve">Kathryn introduced herself and shared that we have a new PTA website, a Facebook group and a new Instagram page. Look here for PTA events and updates. </w:t>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There is a place to email questions to her and the PTA on the new website. </w:t>
      </w:r>
    </w:p>
    <w:p w:rsidR="00000000" w:rsidDel="00000000" w:rsidP="00000000" w:rsidRDefault="00000000" w:rsidRPr="00000000" w14:paraId="00000023">
      <w:pPr>
        <w:ind w:firstLine="720"/>
        <w:rPr/>
      </w:pPr>
      <w:r w:rsidDel="00000000" w:rsidR="00000000" w:rsidRPr="00000000">
        <w:rPr>
          <w:rtl w:val="0"/>
        </w:rPr>
      </w:r>
    </w:p>
    <w:p w:rsidR="00000000" w:rsidDel="00000000" w:rsidP="00000000" w:rsidRDefault="00000000" w:rsidRPr="00000000" w14:paraId="00000024">
      <w:pPr>
        <w:ind w:firstLine="720"/>
        <w:rPr/>
      </w:pPr>
      <w:r w:rsidDel="00000000" w:rsidR="00000000" w:rsidRPr="00000000">
        <w:rPr>
          <w:rtl w:val="0"/>
        </w:rPr>
      </w:r>
    </w:p>
    <w:p w:rsidR="00000000" w:rsidDel="00000000" w:rsidP="00000000" w:rsidRDefault="00000000" w:rsidRPr="00000000" w14:paraId="00000025">
      <w:pPr>
        <w:rPr>
          <w:b w:val="1"/>
        </w:rPr>
      </w:pPr>
      <w:r w:rsidDel="00000000" w:rsidR="00000000" w:rsidRPr="00000000">
        <w:rPr>
          <w:b w:val="1"/>
          <w:rtl w:val="0"/>
        </w:rPr>
        <w:t xml:space="preserve">Membership Report:  Mills Stover</w:t>
      </w:r>
    </w:p>
    <w:p w:rsidR="00000000" w:rsidDel="00000000" w:rsidP="00000000" w:rsidRDefault="00000000" w:rsidRPr="00000000" w14:paraId="00000026">
      <w:pPr>
        <w:numPr>
          <w:ilvl w:val="0"/>
          <w:numId w:val="4"/>
        </w:numPr>
        <w:ind w:left="720" w:hanging="360"/>
        <w:rPr/>
      </w:pPr>
      <w:r w:rsidDel="00000000" w:rsidR="00000000" w:rsidRPr="00000000">
        <w:rPr>
          <w:rtl w:val="0"/>
        </w:rPr>
        <w:t xml:space="preserve">Mills introduced himself and encouraged families to join the PTA if they haven’t already.</w:t>
      </w:r>
    </w:p>
    <w:p w:rsidR="00000000" w:rsidDel="00000000" w:rsidP="00000000" w:rsidRDefault="00000000" w:rsidRPr="00000000" w14:paraId="00000027">
      <w:pPr>
        <w:numPr>
          <w:ilvl w:val="0"/>
          <w:numId w:val="4"/>
        </w:numPr>
        <w:ind w:left="720" w:hanging="360"/>
        <w:rPr>
          <w:u w:val="none"/>
        </w:rPr>
      </w:pPr>
      <w:r w:rsidDel="00000000" w:rsidR="00000000" w:rsidRPr="00000000">
        <w:rPr>
          <w:rtl w:val="0"/>
        </w:rPr>
        <w:t xml:space="preserve">Incentives will be announced.</w:t>
      </w:r>
    </w:p>
    <w:p w:rsidR="00000000" w:rsidDel="00000000" w:rsidP="00000000" w:rsidRDefault="00000000" w:rsidRPr="00000000" w14:paraId="00000028">
      <w:pPr>
        <w:numPr>
          <w:ilvl w:val="0"/>
          <w:numId w:val="4"/>
        </w:numPr>
        <w:ind w:left="720" w:hanging="360"/>
        <w:rPr>
          <w:u w:val="none"/>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Secretary Report: Jeannine Cox </w:t>
      </w:r>
    </w:p>
    <w:p w:rsidR="00000000" w:rsidDel="00000000" w:rsidP="00000000" w:rsidRDefault="00000000" w:rsidRPr="00000000" w14:paraId="0000002A">
      <w:pPr>
        <w:numPr>
          <w:ilvl w:val="0"/>
          <w:numId w:val="7"/>
        </w:numPr>
        <w:ind w:left="720" w:hanging="360"/>
        <w:rPr/>
      </w:pPr>
      <w:r w:rsidDel="00000000" w:rsidR="00000000" w:rsidRPr="00000000">
        <w:rPr>
          <w:rtl w:val="0"/>
        </w:rPr>
        <w:t xml:space="preserve">Jeannine introduced herself and is excited to serve on the Board this year. </w:t>
      </w:r>
    </w:p>
    <w:p w:rsidR="00000000" w:rsidDel="00000000" w:rsidP="00000000" w:rsidRDefault="00000000" w:rsidRPr="00000000" w14:paraId="0000002B">
      <w:pPr>
        <w:ind w:left="720" w:firstLine="0"/>
        <w:rPr>
          <w:b w:val="1"/>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WatchDOGS Report:  Mike Haffen</w:t>
      </w:r>
    </w:p>
    <w:p w:rsidR="00000000" w:rsidDel="00000000" w:rsidP="00000000" w:rsidRDefault="00000000" w:rsidRPr="00000000" w14:paraId="0000002D">
      <w:pPr>
        <w:numPr>
          <w:ilvl w:val="0"/>
          <w:numId w:val="2"/>
        </w:numPr>
        <w:ind w:left="720" w:hanging="360"/>
        <w:rPr/>
      </w:pPr>
      <w:r w:rsidDel="00000000" w:rsidR="00000000" w:rsidRPr="00000000">
        <w:rPr>
          <w:rtl w:val="0"/>
        </w:rPr>
        <w:t xml:space="preserve">Mike introduced himself and the WatchDOGS program. </w:t>
      </w:r>
    </w:p>
    <w:p w:rsidR="00000000" w:rsidDel="00000000" w:rsidP="00000000" w:rsidRDefault="00000000" w:rsidRPr="00000000" w14:paraId="0000002E">
      <w:pPr>
        <w:numPr>
          <w:ilvl w:val="0"/>
          <w:numId w:val="2"/>
        </w:numPr>
        <w:ind w:left="720" w:hanging="360"/>
        <w:rPr>
          <w:u w:val="none"/>
        </w:rPr>
      </w:pPr>
      <w:r w:rsidDel="00000000" w:rsidR="00000000" w:rsidRPr="00000000">
        <w:rPr>
          <w:rtl w:val="0"/>
        </w:rPr>
        <w:t xml:space="preserve">Looking for dads, grandfathers, uncles who can volunteer at the school. </w:t>
      </w:r>
    </w:p>
    <w:p w:rsidR="00000000" w:rsidDel="00000000" w:rsidP="00000000" w:rsidRDefault="00000000" w:rsidRPr="00000000" w14:paraId="0000002F">
      <w:pPr>
        <w:numPr>
          <w:ilvl w:val="0"/>
          <w:numId w:val="2"/>
        </w:numPr>
        <w:ind w:left="720" w:hanging="360"/>
        <w:rPr>
          <w:u w:val="none"/>
        </w:rPr>
      </w:pPr>
      <w:r w:rsidDel="00000000" w:rsidR="00000000" w:rsidRPr="00000000">
        <w:rPr>
          <w:rtl w:val="0"/>
        </w:rPr>
        <w:t xml:space="preserve">Events will be hosted later in the year.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Volunteer Report: Kat Bougie</w:t>
      </w:r>
    </w:p>
    <w:p w:rsidR="00000000" w:rsidDel="00000000" w:rsidP="00000000" w:rsidRDefault="00000000" w:rsidRPr="00000000" w14:paraId="00000032">
      <w:pPr>
        <w:numPr>
          <w:ilvl w:val="0"/>
          <w:numId w:val="6"/>
        </w:numPr>
        <w:ind w:left="720" w:hanging="360"/>
        <w:rPr>
          <w:u w:val="none"/>
        </w:rPr>
      </w:pPr>
      <w:r w:rsidDel="00000000" w:rsidR="00000000" w:rsidRPr="00000000">
        <w:rPr>
          <w:rtl w:val="0"/>
        </w:rPr>
        <w:t xml:space="preserve">Kat introduced herself and encouraged people to sign up to Volunteer. </w:t>
      </w:r>
    </w:p>
    <w:p w:rsidR="00000000" w:rsidDel="00000000" w:rsidP="00000000" w:rsidRDefault="00000000" w:rsidRPr="00000000" w14:paraId="00000033">
      <w:pPr>
        <w:numPr>
          <w:ilvl w:val="0"/>
          <w:numId w:val="6"/>
        </w:numPr>
        <w:ind w:left="720" w:hanging="360"/>
        <w:rPr>
          <w:u w:val="none"/>
        </w:rPr>
      </w:pPr>
      <w:r w:rsidDel="00000000" w:rsidR="00000000" w:rsidRPr="00000000">
        <w:rPr>
          <w:rtl w:val="0"/>
        </w:rPr>
        <w:t xml:space="preserve">Look for emails from Kat at </w:t>
      </w:r>
      <w:hyperlink r:id="rId7">
        <w:r w:rsidDel="00000000" w:rsidR="00000000" w:rsidRPr="00000000">
          <w:rPr>
            <w:color w:val="1155cc"/>
            <w:u w:val="single"/>
            <w:rtl w:val="0"/>
          </w:rPr>
          <w:t xml:space="preserve">Volunteer.AJWPTA@gmail.com</w:t>
        </w:r>
      </w:hyperlink>
      <w:r w:rsidDel="00000000" w:rsidR="00000000" w:rsidRPr="00000000">
        <w:rPr>
          <w:rtl w:val="0"/>
        </w:rPr>
        <w:t xml:space="preserve"> for volunteer opportunities.</w:t>
      </w:r>
    </w:p>
    <w:p w:rsidR="00000000" w:rsidDel="00000000" w:rsidP="00000000" w:rsidRDefault="00000000" w:rsidRPr="00000000" w14:paraId="00000034">
      <w:pPr>
        <w:numPr>
          <w:ilvl w:val="0"/>
          <w:numId w:val="6"/>
        </w:numPr>
        <w:ind w:left="720" w:hanging="360"/>
        <w:rPr>
          <w:u w:val="none"/>
        </w:rPr>
      </w:pPr>
      <w:r w:rsidDel="00000000" w:rsidR="00000000" w:rsidRPr="00000000">
        <w:rPr>
          <w:rtl w:val="0"/>
        </w:rPr>
        <w:t xml:space="preserve">Volunteer clearance is required. Level 1 required. Level 2 encouraged. You can check you status if you have already been approved. </w:t>
      </w:r>
    </w:p>
    <w:p w:rsidR="00000000" w:rsidDel="00000000" w:rsidP="00000000" w:rsidRDefault="00000000" w:rsidRPr="00000000" w14:paraId="00000035">
      <w:pPr>
        <w:ind w:left="0" w:firstLine="0"/>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Hospitality Report: Allie Kramer </w:t>
      </w:r>
    </w:p>
    <w:p w:rsidR="00000000" w:rsidDel="00000000" w:rsidP="00000000" w:rsidRDefault="00000000" w:rsidRPr="00000000" w14:paraId="00000037">
      <w:pPr>
        <w:numPr>
          <w:ilvl w:val="0"/>
          <w:numId w:val="5"/>
        </w:numPr>
        <w:ind w:left="720" w:hanging="360"/>
        <w:rPr>
          <w:u w:val="none"/>
        </w:rPr>
      </w:pPr>
      <w:r w:rsidDel="00000000" w:rsidR="00000000" w:rsidRPr="00000000">
        <w:rPr>
          <w:rtl w:val="0"/>
        </w:rPr>
        <w:t xml:space="preserve">Allie introduced herself and Paige Westbrook. </w:t>
      </w:r>
    </w:p>
    <w:p w:rsidR="00000000" w:rsidDel="00000000" w:rsidP="00000000" w:rsidRDefault="00000000" w:rsidRPr="00000000" w14:paraId="00000038">
      <w:pPr>
        <w:numPr>
          <w:ilvl w:val="0"/>
          <w:numId w:val="5"/>
        </w:numPr>
        <w:ind w:left="720" w:hanging="360"/>
        <w:rPr>
          <w:u w:val="none"/>
        </w:rPr>
      </w:pPr>
      <w:r w:rsidDel="00000000" w:rsidR="00000000" w:rsidRPr="00000000">
        <w:rPr>
          <w:rtl w:val="0"/>
        </w:rPr>
        <w:t xml:space="preserve">Hospitality will host lunches and provide other little pick-me-ups to teachers and staff throughout the year to thank them for what they do for our kids. </w:t>
      </w:r>
    </w:p>
    <w:p w:rsidR="00000000" w:rsidDel="00000000" w:rsidP="00000000" w:rsidRDefault="00000000" w:rsidRPr="00000000" w14:paraId="00000039">
      <w:pPr>
        <w:ind w:firstLine="720"/>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Spirit Wear Report: Drew Hincapie </w:t>
      </w:r>
    </w:p>
    <w:p w:rsidR="00000000" w:rsidDel="00000000" w:rsidP="00000000" w:rsidRDefault="00000000" w:rsidRPr="00000000" w14:paraId="0000003B">
      <w:pPr>
        <w:numPr>
          <w:ilvl w:val="0"/>
          <w:numId w:val="3"/>
        </w:numPr>
        <w:ind w:left="720" w:hanging="360"/>
        <w:rPr>
          <w:u w:val="none"/>
        </w:rPr>
      </w:pPr>
      <w:r w:rsidDel="00000000" w:rsidR="00000000" w:rsidRPr="00000000">
        <w:rPr>
          <w:rtl w:val="0"/>
        </w:rPr>
        <w:t xml:space="preserve">Drew introduced herself.</w:t>
      </w:r>
    </w:p>
    <w:p w:rsidR="00000000" w:rsidDel="00000000" w:rsidP="00000000" w:rsidRDefault="00000000" w:rsidRPr="00000000" w14:paraId="0000003C">
      <w:pPr>
        <w:numPr>
          <w:ilvl w:val="0"/>
          <w:numId w:val="3"/>
        </w:numPr>
        <w:ind w:left="720" w:hanging="360"/>
        <w:rPr>
          <w:u w:val="none"/>
        </w:rPr>
      </w:pPr>
      <w:r w:rsidDel="00000000" w:rsidR="00000000" w:rsidRPr="00000000">
        <w:rPr>
          <w:rtl w:val="0"/>
        </w:rPr>
        <w:t xml:space="preserve">The Spirit Wear shop is open and will be open until September 13. </w:t>
      </w:r>
    </w:p>
    <w:p w:rsidR="00000000" w:rsidDel="00000000" w:rsidP="00000000" w:rsidRDefault="00000000" w:rsidRPr="00000000" w14:paraId="0000003D">
      <w:pPr>
        <w:numPr>
          <w:ilvl w:val="0"/>
          <w:numId w:val="3"/>
        </w:numPr>
        <w:ind w:left="720" w:hanging="360"/>
        <w:rPr>
          <w:u w:val="none"/>
        </w:rPr>
      </w:pPr>
      <w:r w:rsidDel="00000000" w:rsidR="00000000" w:rsidRPr="00000000">
        <w:rPr>
          <w:rtl w:val="0"/>
        </w:rPr>
        <w:t xml:space="preserve">There are a few samples on the table for you to see. </w:t>
      </w:r>
    </w:p>
    <w:p w:rsidR="00000000" w:rsidDel="00000000" w:rsidP="00000000" w:rsidRDefault="00000000" w:rsidRPr="00000000" w14:paraId="0000003E">
      <w:pPr>
        <w:ind w:firstLine="720"/>
        <w:rPr/>
      </w:pPr>
      <w:r w:rsidDel="00000000" w:rsidR="00000000" w:rsidRPr="00000000">
        <w:rPr>
          <w:rtl w:val="0"/>
        </w:rPr>
      </w:r>
    </w:p>
    <w:p w:rsidR="00000000" w:rsidDel="00000000" w:rsidP="00000000" w:rsidRDefault="00000000" w:rsidRPr="00000000" w14:paraId="0000003F">
      <w:pPr>
        <w:ind w:left="0" w:firstLine="0"/>
        <w:rPr>
          <w:b w:val="1"/>
        </w:rPr>
      </w:pPr>
      <w:r w:rsidDel="00000000" w:rsidR="00000000" w:rsidRPr="00000000">
        <w:rPr>
          <w:b w:val="1"/>
          <w:rtl w:val="0"/>
        </w:rPr>
        <w:t xml:space="preserve">Wrap-Up: </w:t>
      </w:r>
    </w:p>
    <w:p w:rsidR="00000000" w:rsidDel="00000000" w:rsidP="00000000" w:rsidRDefault="00000000" w:rsidRPr="00000000" w14:paraId="00000040">
      <w:pPr>
        <w:ind w:left="0" w:firstLine="0"/>
        <w:rPr/>
      </w:pPr>
      <w:r w:rsidDel="00000000" w:rsidR="00000000" w:rsidRPr="00000000">
        <w:rPr>
          <w:rtl w:val="0"/>
        </w:rPr>
        <w:t xml:space="preserve">Bonnie thanked everyone for coming and pointed attendees to the handouts: the budget, the agenda with upcoming events, and a schedule of events further into the year. </w:t>
      </w:r>
    </w:p>
    <w:p w:rsidR="00000000" w:rsidDel="00000000" w:rsidP="00000000" w:rsidRDefault="00000000" w:rsidRPr="00000000" w14:paraId="00000041">
      <w:pPr>
        <w:ind w:firstLine="720"/>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Meeting adjourned at 6:00 PM</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Respectfully Submitted, Jeannine Cox </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Volunteer.AJWPTA@gmail.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uPvd+z/M64sAfFEOYNleqcAPxw==">CgMxLjA4AHIhMVZaVnJKd21vOW9uaVpLOXo1ancwNDBVak9ITlV5WEgz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